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关于2022年第一季度荣获“红旗窗口”、“服务之星”、“共产党员先锋岗”“优化营商环境先进个人”荣誉称号的通知</w:t>
      </w:r>
    </w:p>
    <w:bookmarkEnd w:id="0"/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各窗口单位：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数据资源管理局（县政务服务管理局）考核小组对中心大厅办事窗口和工作人员第一季度的业务办理、服务态度、服务质量、出勤考勤、安康码应用和群众满意度等方面进行了综合考评，根据考评结果，经局办公会议研究同意并经公示无异议，决定授予人社局、交通运输局、税务局、教育局“红旗窗口”荣誉称号；决定授予王忠义（市场局窗口）、顾金东（卫健委窗口）、时晶晶（公安局窗口）、王鹏（林业局窗口）、杨田（税务局窗口）、陈文颖（民政局窗口）六人“服务之星”荣誉称号；决定授予于文专（交运局窗口）、邓玮（公安局窗口）、许婷（税务局窗口）三人为“共产党员先锋岗”荣誉称号;决定授予蒋兵（市场局窗口）、王春花（不动产窗口）、林凤英（房产管理中心窗口）、王亚萍（住建局窗口）四人为“优化营商环境先进个人”荣誉称号。</w:t>
      </w: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砀山县数据资源管理局</w:t>
      </w: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（县政务服务管理局）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2022年4月6日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AF"/>
    <w:rsid w:val="001F051E"/>
    <w:rsid w:val="0020579B"/>
    <w:rsid w:val="00575532"/>
    <w:rsid w:val="005D08A0"/>
    <w:rsid w:val="007648E1"/>
    <w:rsid w:val="007B754E"/>
    <w:rsid w:val="009608A0"/>
    <w:rsid w:val="009E0295"/>
    <w:rsid w:val="00A503AF"/>
    <w:rsid w:val="00D85820"/>
    <w:rsid w:val="00D86032"/>
    <w:rsid w:val="00DB0112"/>
    <w:rsid w:val="00DF7E91"/>
    <w:rsid w:val="023F1E67"/>
    <w:rsid w:val="07A40DD2"/>
    <w:rsid w:val="07D43605"/>
    <w:rsid w:val="0A5B6AB4"/>
    <w:rsid w:val="0C6472B6"/>
    <w:rsid w:val="0E2E4BCB"/>
    <w:rsid w:val="12946C8E"/>
    <w:rsid w:val="16490415"/>
    <w:rsid w:val="16E76AA4"/>
    <w:rsid w:val="173639C1"/>
    <w:rsid w:val="17BB3C21"/>
    <w:rsid w:val="18B45FB9"/>
    <w:rsid w:val="1AE45624"/>
    <w:rsid w:val="1E3C0B94"/>
    <w:rsid w:val="1E91756D"/>
    <w:rsid w:val="1EAC0BD0"/>
    <w:rsid w:val="1F9D4111"/>
    <w:rsid w:val="2215536A"/>
    <w:rsid w:val="234F00ED"/>
    <w:rsid w:val="25966519"/>
    <w:rsid w:val="2E3C5E18"/>
    <w:rsid w:val="30EE7CB3"/>
    <w:rsid w:val="35890800"/>
    <w:rsid w:val="35EA4658"/>
    <w:rsid w:val="36ED633F"/>
    <w:rsid w:val="38491950"/>
    <w:rsid w:val="3D2470D1"/>
    <w:rsid w:val="3D855A3C"/>
    <w:rsid w:val="3E965C2D"/>
    <w:rsid w:val="3F490795"/>
    <w:rsid w:val="3F5A006A"/>
    <w:rsid w:val="3F6B7A4B"/>
    <w:rsid w:val="3F950DBF"/>
    <w:rsid w:val="44B242B8"/>
    <w:rsid w:val="45057B99"/>
    <w:rsid w:val="47F15662"/>
    <w:rsid w:val="49106F63"/>
    <w:rsid w:val="49544C2D"/>
    <w:rsid w:val="49A83549"/>
    <w:rsid w:val="559004D1"/>
    <w:rsid w:val="57957AC6"/>
    <w:rsid w:val="58B60F3D"/>
    <w:rsid w:val="59716352"/>
    <w:rsid w:val="5CCA4AC2"/>
    <w:rsid w:val="61F1152E"/>
    <w:rsid w:val="62A66825"/>
    <w:rsid w:val="648E53AD"/>
    <w:rsid w:val="693549CA"/>
    <w:rsid w:val="695768B4"/>
    <w:rsid w:val="6BFD16C3"/>
    <w:rsid w:val="76DA6276"/>
    <w:rsid w:val="7EE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432</Characters>
  <Lines>3</Lines>
  <Paragraphs>1</Paragraphs>
  <TotalTime>12</TotalTime>
  <ScaleCrop>false</ScaleCrop>
  <LinksUpToDate>false</LinksUpToDate>
  <CharactersWithSpaces>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2019-08-26T08:14:00Z</dcterms:created>
  <dc:creator>崔爱民</dc:creator>
  <cp:lastModifiedBy>卢毛妮</cp:lastModifiedBy>
  <cp:lastPrinted>2022-04-13T08:43:36Z</cp:lastPrinted>
  <dcterms:modified xsi:type="dcterms:W3CDTF">2022-04-13T08:47:03Z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0132E7A23BDA4B7F8C5CED20765C2A4C</vt:lpwstr>
  </property>
</Properties>
</file>